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6D7" w:rsidRPr="00705B0D" w:rsidRDefault="0030338E" w:rsidP="00FD4A68">
      <w:pPr>
        <w:pStyle w:val="LabTitle"/>
        <w:rPr>
          <w:rStyle w:val="LabTitleInstVersred"/>
          <w:b/>
          <w:noProof/>
          <w:color w:val="auto"/>
          <w:lang w:val="es-ES"/>
        </w:rPr>
      </w:pPr>
      <w:r>
        <w:rPr>
          <w:noProof/>
          <w:lang w:val="es-ES"/>
        </w:rPr>
        <w:t>Tenemos que hablar nuevamente</w:t>
      </w:r>
    </w:p>
    <w:p w:rsidR="009D2C27" w:rsidRPr="00705B0D" w:rsidRDefault="009D2C27" w:rsidP="0014219C">
      <w:pPr>
        <w:pStyle w:val="LabSection"/>
        <w:rPr>
          <w:noProof/>
          <w:lang w:val="es-ES"/>
        </w:rPr>
      </w:pPr>
      <w:r w:rsidRPr="00705B0D">
        <w:rPr>
          <w:noProof/>
          <w:lang w:val="es-ES"/>
        </w:rPr>
        <w:t>Objetivos</w:t>
      </w:r>
    </w:p>
    <w:p w:rsidR="00554B4E" w:rsidRPr="00705B0D" w:rsidRDefault="00810BC5" w:rsidP="00963E34">
      <w:pPr>
        <w:pStyle w:val="BodyTextL25Bold"/>
        <w:rPr>
          <w:noProof/>
          <w:lang w:val="es-ES"/>
        </w:rPr>
      </w:pPr>
      <w:r w:rsidRPr="00705B0D">
        <w:rPr>
          <w:noProof/>
          <w:lang w:val="es-ES"/>
        </w:rPr>
        <w:t>Explicar la forma en que los protocolos y servicios de capa de transporte admiten comunicaciones a</w:t>
      </w:r>
      <w:r w:rsidR="003F08E2">
        <w:rPr>
          <w:noProof/>
          <w:lang w:val="es-ES"/>
        </w:rPr>
        <w:t> </w:t>
      </w:r>
      <w:r w:rsidRPr="00705B0D">
        <w:rPr>
          <w:noProof/>
          <w:lang w:val="es-ES"/>
        </w:rPr>
        <w:t>través de las redes de datos.</w:t>
      </w:r>
    </w:p>
    <w:p w:rsidR="00BD2D6C" w:rsidRPr="00705B0D" w:rsidRDefault="00113111" w:rsidP="0030338E">
      <w:pPr>
        <w:pStyle w:val="LabSection"/>
        <w:numPr>
          <w:ilvl w:val="0"/>
          <w:numId w:val="0"/>
        </w:numPr>
        <w:ind w:left="720"/>
        <w:rPr>
          <w:noProof/>
          <w:lang w:val="es-ES"/>
        </w:rPr>
      </w:pPr>
      <w:r w:rsidRPr="00705B0D">
        <w:rPr>
          <w:b w:val="0"/>
          <w:bCs w:val="0"/>
          <w:iCs w:val="0"/>
          <w:noProof/>
          <w:sz w:val="20"/>
          <w:lang w:val="es-ES"/>
        </w:rPr>
        <w:t>Dada una situación, los estudiantes determinarán si se debe utilizar la mensajería de alta confiabilidad. Se centrarán en si el último mensaje estaba completo, era correcto y se entregó de manera oportuna.</w:t>
      </w:r>
    </w:p>
    <w:p w:rsidR="00C07FD9" w:rsidRPr="00705B0D" w:rsidRDefault="009D2C27" w:rsidP="00BD2D6C">
      <w:pPr>
        <w:pStyle w:val="LabSection"/>
        <w:rPr>
          <w:noProof/>
          <w:lang w:val="es-ES"/>
        </w:rPr>
      </w:pPr>
      <w:r w:rsidRPr="00705B0D">
        <w:rPr>
          <w:noProof/>
          <w:lang w:val="es-ES"/>
        </w:rPr>
        <w:t>Información básica/Situación</w:t>
      </w:r>
    </w:p>
    <w:p w:rsidR="00810BC5" w:rsidRPr="00705B0D" w:rsidRDefault="00810BC5" w:rsidP="00810BC5">
      <w:pPr>
        <w:pStyle w:val="BodyTextL50"/>
        <w:rPr>
          <w:b/>
          <w:noProof/>
          <w:lang w:val="es-ES"/>
        </w:rPr>
      </w:pPr>
      <w:r w:rsidRPr="00705B0D">
        <w:rPr>
          <w:b/>
          <w:bCs/>
          <w:noProof/>
          <w:lang w:val="es-ES"/>
        </w:rPr>
        <w:t>Nota</w:t>
      </w:r>
      <w:r w:rsidRPr="00705B0D">
        <w:rPr>
          <w:b/>
          <w:noProof/>
          <w:lang w:val="es-ES"/>
        </w:rPr>
        <w:t>:</w:t>
      </w:r>
      <w:r w:rsidRPr="0030338E">
        <w:rPr>
          <w:noProof/>
          <w:lang w:val="es-ES"/>
        </w:rPr>
        <w:t xml:space="preserve"> es importante que los estudiantes hayan completado la actividad de creación de modelos [MA] introductoria de este capítulo. Conviene realizar esta actividad en grupos medianos de seis a</w:t>
      </w:r>
      <w:r w:rsidR="003F08E2" w:rsidRPr="0030338E">
        <w:rPr>
          <w:noProof/>
          <w:lang w:val="es-ES"/>
        </w:rPr>
        <w:t> </w:t>
      </w:r>
      <w:r w:rsidRPr="0030338E">
        <w:rPr>
          <w:noProof/>
          <w:lang w:val="es-ES"/>
        </w:rPr>
        <w:t>ocho estudiantes.</w:t>
      </w:r>
    </w:p>
    <w:p w:rsidR="00113111" w:rsidRPr="00705B0D" w:rsidRDefault="00113111" w:rsidP="00113111">
      <w:pPr>
        <w:pStyle w:val="BodyTextL50"/>
        <w:rPr>
          <w:noProof/>
          <w:lang w:val="es-ES"/>
        </w:rPr>
      </w:pPr>
      <w:r w:rsidRPr="00705B0D">
        <w:rPr>
          <w:noProof/>
          <w:lang w:val="es-ES"/>
        </w:rPr>
        <w:t>El instructor susurrará un mensaje complejo al primer estudiante de un grupo. Por ejemplo, el mensaje puede ser: “Se espe</w:t>
      </w:r>
      <w:r w:rsidR="003F08E2">
        <w:rPr>
          <w:noProof/>
          <w:lang w:val="es-ES"/>
        </w:rPr>
        <w:t>ra una tormenta de nieve mañana</w:t>
      </w:r>
      <w:r w:rsidRPr="00705B0D">
        <w:rPr>
          <w:noProof/>
          <w:lang w:val="es-ES"/>
        </w:rPr>
        <w:t>. Se espera que suceda por la mañana, por lo que el horario de clases se retrasará dos horas. Por lo tanto, traigan la tarea”.</w:t>
      </w:r>
    </w:p>
    <w:p w:rsidR="00113111" w:rsidRPr="00705B0D" w:rsidRDefault="00113111" w:rsidP="00113111">
      <w:pPr>
        <w:pStyle w:val="BodyTextL50"/>
        <w:rPr>
          <w:noProof/>
          <w:lang w:val="es-ES"/>
        </w:rPr>
      </w:pPr>
      <w:r w:rsidRPr="00705B0D">
        <w:rPr>
          <w:noProof/>
          <w:lang w:val="es-ES"/>
        </w:rPr>
        <w:t>Ese estudiante le susurrará el mensaje al siguiente estudiante del grupo. Todos los grupos siguen este proceso hasta que todos los miembros de cada grupo ha</w:t>
      </w:r>
      <w:r w:rsidR="00705B0D">
        <w:rPr>
          <w:noProof/>
          <w:lang w:val="es-ES"/>
        </w:rPr>
        <w:t xml:space="preserve">yan oído el mensaje susurrado. </w:t>
      </w:r>
      <w:r w:rsidRPr="00705B0D">
        <w:rPr>
          <w:noProof/>
          <w:lang w:val="es-ES"/>
        </w:rPr>
        <w:t>Las reglas que debe seguir son las siguientes:</w:t>
      </w:r>
    </w:p>
    <w:p w:rsidR="00810BC5" w:rsidRPr="00705B0D" w:rsidRDefault="00810BC5" w:rsidP="00810BC5">
      <w:pPr>
        <w:pStyle w:val="BodyTextL50"/>
        <w:rPr>
          <w:noProof/>
          <w:lang w:val="es-ES"/>
        </w:rPr>
      </w:pPr>
      <w:r w:rsidRPr="00705B0D">
        <w:rPr>
          <w:noProof/>
          <w:lang w:val="es-ES"/>
        </w:rPr>
        <w:t>Las reglas que debe seguir son las siguientes:</w:t>
      </w:r>
    </w:p>
    <w:p w:rsidR="00810BC5" w:rsidRPr="00705B0D" w:rsidRDefault="00810BC5" w:rsidP="0030338E">
      <w:pPr>
        <w:pStyle w:val="BodyTextL50"/>
        <w:numPr>
          <w:ilvl w:val="1"/>
          <w:numId w:val="34"/>
        </w:numPr>
        <w:ind w:hanging="360"/>
        <w:rPr>
          <w:noProof/>
          <w:lang w:val="es-ES"/>
        </w:rPr>
      </w:pPr>
      <w:r w:rsidRPr="00705B0D">
        <w:rPr>
          <w:noProof/>
          <w:lang w:val="es-ES"/>
        </w:rPr>
        <w:t>Puede susurrarle el mensaje al compañero junto a usted por partes Y TAMBIÉN puede repetir las partes del mensaje después de verificar que ese compañero escuchó el mensaje correctamente.</w:t>
      </w:r>
    </w:p>
    <w:p w:rsidR="00810BC5" w:rsidRPr="00705B0D" w:rsidRDefault="00810BC5" w:rsidP="0030338E">
      <w:pPr>
        <w:pStyle w:val="BodyTextL50"/>
        <w:numPr>
          <w:ilvl w:val="1"/>
          <w:numId w:val="34"/>
        </w:numPr>
        <w:ind w:hanging="360"/>
        <w:rPr>
          <w:noProof/>
          <w:lang w:val="es-ES"/>
        </w:rPr>
      </w:pPr>
      <w:r w:rsidRPr="00705B0D">
        <w:rPr>
          <w:noProof/>
          <w:lang w:val="es-ES"/>
        </w:rPr>
        <w:t>Se pueden verificar y repetir partes del mensaje (hacia la derecha O hacia la izquierda para asegurar la precisión de las partes del mensaje) en susurros. A un estudiante se le asignará la tarea de medir el tiempo total de la actividad.</w:t>
      </w:r>
    </w:p>
    <w:p w:rsidR="00810BC5" w:rsidRPr="00705B0D" w:rsidRDefault="00810BC5" w:rsidP="0030338E">
      <w:pPr>
        <w:pStyle w:val="BodyTextL50"/>
        <w:numPr>
          <w:ilvl w:val="1"/>
          <w:numId w:val="34"/>
        </w:numPr>
        <w:ind w:hanging="360"/>
        <w:rPr>
          <w:noProof/>
          <w:lang w:val="es-ES"/>
        </w:rPr>
      </w:pPr>
      <w:r w:rsidRPr="00705B0D">
        <w:rPr>
          <w:noProof/>
          <w:lang w:val="es-ES"/>
        </w:rPr>
        <w:t xml:space="preserve">Cuando se haya transmitido el mensaje a todo el grupo, el último estudiante que escuchó </w:t>
      </w:r>
      <w:r w:rsidR="00705B0D">
        <w:rPr>
          <w:noProof/>
          <w:lang w:val="es-ES"/>
        </w:rPr>
        <w:t>el mensaje lo dirá en voz alta.</w:t>
      </w:r>
      <w:r w:rsidRPr="00705B0D">
        <w:rPr>
          <w:noProof/>
          <w:lang w:val="es-ES"/>
        </w:rPr>
        <w:t xml:space="preserve"> Las pequeñas partes del mensaje se pueden repetir (es decir, se pueden reenviar) y el proceso se puede volver a iniciar para asegurarse de que TODAS las partes del mensaje se hayan entregado en forma completa y correcta.</w:t>
      </w:r>
    </w:p>
    <w:p w:rsidR="00FE6E17" w:rsidRPr="00705B0D" w:rsidRDefault="00810BC5" w:rsidP="0030338E">
      <w:pPr>
        <w:pStyle w:val="BodyTextL50"/>
        <w:numPr>
          <w:ilvl w:val="1"/>
          <w:numId w:val="34"/>
        </w:numPr>
        <w:ind w:hanging="360"/>
        <w:rPr>
          <w:noProof/>
          <w:lang w:val="es-ES"/>
        </w:rPr>
      </w:pPr>
      <w:r w:rsidRPr="00705B0D">
        <w:rPr>
          <w:noProof/>
          <w:lang w:val="es-ES"/>
        </w:rPr>
        <w:t>El instructor repetirá el mensaje original para comprobar que el mensaje se haya entregado correctamente.</w:t>
      </w:r>
    </w:p>
    <w:p w:rsidR="00853418" w:rsidRPr="00705B0D" w:rsidRDefault="00024EE5" w:rsidP="00024EE5">
      <w:pPr>
        <w:pStyle w:val="LabSection"/>
        <w:rPr>
          <w:noProof/>
          <w:lang w:val="es-ES"/>
        </w:rPr>
      </w:pPr>
      <w:r w:rsidRPr="00705B0D">
        <w:rPr>
          <w:noProof/>
          <w:lang w:val="es-ES"/>
        </w:rPr>
        <w:t>Reflexión</w:t>
      </w:r>
    </w:p>
    <w:p w:rsidR="00810BC5" w:rsidRPr="00705B0D" w:rsidRDefault="0088483F" w:rsidP="00810BC5">
      <w:pPr>
        <w:pStyle w:val="BodyTextL25"/>
        <w:numPr>
          <w:ilvl w:val="0"/>
          <w:numId w:val="15"/>
        </w:numPr>
        <w:rPr>
          <w:noProof/>
          <w:lang w:val="es-ES"/>
        </w:rPr>
      </w:pPr>
      <w:r w:rsidRPr="00705B0D">
        <w:rPr>
          <w:noProof/>
          <w:lang w:val="es-ES"/>
        </w:rPr>
        <w:t xml:space="preserve">¿El contenido de este mensaje debería ser totalmente claro y correcto en el momento de recibirlo si dependiera de él para organizar su agenda personal o empresarial, programa de estudio, etc.? </w:t>
      </w:r>
    </w:p>
    <w:p w:rsidR="0030338E" w:rsidRDefault="0030338E" w:rsidP="0030338E">
      <w:pPr>
        <w:pStyle w:val="BodyTextL25"/>
        <w:ind w:left="720"/>
      </w:pPr>
      <w:r>
        <w:t>____________________________________________________________________________________</w:t>
      </w:r>
    </w:p>
    <w:p w:rsidR="0030338E" w:rsidRDefault="0030338E" w:rsidP="0030338E">
      <w:pPr>
        <w:pStyle w:val="ListParagraph"/>
      </w:pPr>
      <w:r w:rsidRPr="0030338E">
        <w:rPr>
          <w:sz w:val="20"/>
        </w:rPr>
        <w:t>____________________________________________________________________________________</w:t>
      </w:r>
    </w:p>
    <w:p w:rsidR="00BD2D6C" w:rsidRPr="00705B0D" w:rsidRDefault="00810BC5" w:rsidP="00810BC5">
      <w:pPr>
        <w:pStyle w:val="BodyTextL25"/>
        <w:numPr>
          <w:ilvl w:val="0"/>
          <w:numId w:val="15"/>
        </w:numPr>
        <w:rPr>
          <w:noProof/>
          <w:lang w:val="es-ES"/>
        </w:rPr>
      </w:pPr>
      <w:r w:rsidRPr="00705B0D">
        <w:rPr>
          <w:noProof/>
          <w:lang w:val="es-ES"/>
        </w:rPr>
        <w:t>¿El tiempo que lleva entregar el mensaje sería un factor importante para el emisor y el destinatario?</w:t>
      </w:r>
    </w:p>
    <w:p w:rsidR="0030338E" w:rsidRPr="0030338E" w:rsidRDefault="0030338E" w:rsidP="0030338E">
      <w:pPr>
        <w:pStyle w:val="BodyTextL25"/>
        <w:ind w:left="720"/>
        <w:rPr>
          <w:lang w:val="es-ES"/>
        </w:rPr>
      </w:pPr>
      <w:r w:rsidRPr="0030338E">
        <w:rPr>
          <w:lang w:val="es-ES"/>
        </w:rPr>
        <w:t>____________________________________________________________________________________</w:t>
      </w:r>
    </w:p>
    <w:p w:rsidR="0030338E" w:rsidRPr="0030338E" w:rsidRDefault="0030338E" w:rsidP="0030338E">
      <w:pPr>
        <w:pStyle w:val="BodyTextL25"/>
        <w:ind w:left="720"/>
        <w:rPr>
          <w:lang w:val="es-ES"/>
        </w:rPr>
      </w:pPr>
      <w:r w:rsidRPr="0030338E">
        <w:rPr>
          <w:lang w:val="es-ES"/>
        </w:rPr>
        <w:t>____________________________________________________________________________________</w:t>
      </w:r>
    </w:p>
    <w:p w:rsidR="0030338E" w:rsidRDefault="0030338E" w:rsidP="0030338E">
      <w:pPr>
        <w:ind w:left="720"/>
        <w:rPr>
          <w:sz w:val="20"/>
          <w:lang w:val="es-ES"/>
        </w:rPr>
      </w:pPr>
      <w:r w:rsidRPr="0030338E">
        <w:rPr>
          <w:sz w:val="20"/>
          <w:lang w:val="es-ES"/>
        </w:rPr>
        <w:t>____________________________________________________________________________________</w:t>
      </w:r>
    </w:p>
    <w:p w:rsidR="00607F0E" w:rsidRPr="0030338E" w:rsidRDefault="00607F0E" w:rsidP="0030338E">
      <w:pPr>
        <w:ind w:left="720"/>
        <w:rPr>
          <w:lang w:val="es-ES"/>
        </w:rPr>
      </w:pPr>
      <w:bookmarkStart w:id="0" w:name="_GoBack"/>
      <w:bookmarkEnd w:id="0"/>
    </w:p>
    <w:p w:rsidR="00B6120F" w:rsidRPr="00705B0D" w:rsidRDefault="00B6120F" w:rsidP="00B6120F">
      <w:pPr>
        <w:pStyle w:val="BodyTextL25"/>
        <w:numPr>
          <w:ilvl w:val="0"/>
          <w:numId w:val="15"/>
        </w:numPr>
        <w:rPr>
          <w:bCs/>
          <w:iCs/>
          <w:noProof/>
          <w:shd w:val="clear" w:color="auto" w:fill="BFBFBF"/>
          <w:lang w:val="es-ES"/>
        </w:rPr>
      </w:pPr>
      <w:r w:rsidRPr="00705B0D">
        <w:rPr>
          <w:noProof/>
          <w:lang w:val="es-ES"/>
        </w:rPr>
        <w:lastRenderedPageBreak/>
        <w:t>Compare el MA introductorio de este capítulo con esta actividad. ¿Qué diferencias advierte con respecto a la entrega de los mensajes?</w:t>
      </w:r>
    </w:p>
    <w:p w:rsidR="0030338E" w:rsidRDefault="0030338E" w:rsidP="0030338E">
      <w:pPr>
        <w:pStyle w:val="BodyTextL25"/>
        <w:ind w:left="720"/>
      </w:pPr>
      <w:r>
        <w:t>____________________________________________________________________________________</w:t>
      </w:r>
    </w:p>
    <w:p w:rsidR="0030338E" w:rsidRDefault="0030338E" w:rsidP="0030338E">
      <w:pPr>
        <w:pStyle w:val="BodyTextL25"/>
        <w:ind w:left="720"/>
      </w:pPr>
      <w:r>
        <w:t>____________________________________________________________________________________</w:t>
      </w:r>
    </w:p>
    <w:p w:rsidR="0030338E" w:rsidRDefault="0030338E" w:rsidP="0030338E">
      <w:pPr>
        <w:pStyle w:val="ListParagraph"/>
      </w:pPr>
      <w:r w:rsidRPr="0030338E">
        <w:rPr>
          <w:sz w:val="20"/>
        </w:rPr>
        <w:t>____________________________________________________________________________________</w:t>
      </w:r>
    </w:p>
    <w:sectPr w:rsidR="0030338E" w:rsidSect="008C430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5B0D" w:rsidRDefault="00705B0D" w:rsidP="0090659A">
      <w:pPr>
        <w:spacing w:after="0" w:line="240" w:lineRule="auto"/>
      </w:pPr>
      <w:r>
        <w:separator/>
      </w:r>
    </w:p>
    <w:p w:rsidR="00705B0D" w:rsidRDefault="00705B0D"/>
    <w:p w:rsidR="00705B0D" w:rsidRDefault="00705B0D"/>
    <w:p w:rsidR="00705B0D" w:rsidRDefault="00705B0D"/>
    <w:p w:rsidR="00705B0D" w:rsidRDefault="00705B0D"/>
  </w:endnote>
  <w:endnote w:type="continuationSeparator" w:id="0">
    <w:p w:rsidR="00705B0D" w:rsidRDefault="00705B0D" w:rsidP="0090659A">
      <w:pPr>
        <w:spacing w:after="0" w:line="240" w:lineRule="auto"/>
      </w:pPr>
      <w:r>
        <w:continuationSeparator/>
      </w:r>
    </w:p>
    <w:p w:rsidR="00705B0D" w:rsidRDefault="00705B0D"/>
    <w:p w:rsidR="00705B0D" w:rsidRDefault="00705B0D"/>
    <w:p w:rsidR="00705B0D" w:rsidRDefault="00705B0D"/>
    <w:p w:rsidR="00705B0D" w:rsidRDefault="00705B0D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146A" w:rsidRDefault="00AA146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B0D" w:rsidRPr="00705B0D" w:rsidRDefault="00AA146A" w:rsidP="008C4307">
    <w:pPr>
      <w:pStyle w:val="Footer"/>
      <w:rPr>
        <w:noProof/>
        <w:szCs w:val="16"/>
        <w:lang w:val="es-ES"/>
      </w:rPr>
    </w:pPr>
    <w:r w:rsidRPr="007E7C5B">
      <w:rPr>
        <w:noProof/>
        <w:lang w:val="es-ES"/>
      </w:rPr>
      <w:t>© 201</w:t>
    </w:r>
    <w:r>
      <w:rPr>
        <w:rFonts w:hint="eastAsia"/>
        <w:noProof/>
        <w:lang w:val="es-ES" w:eastAsia="zh-CN"/>
      </w:rPr>
      <w:t>4</w:t>
    </w:r>
    <w:r w:rsidRPr="007E7C5B">
      <w:rPr>
        <w:noProof/>
        <w:lang w:val="es-ES"/>
      </w:rPr>
      <w:t xml:space="preserve"> Cisco y/o sus filiales. </w:t>
    </w:r>
    <w:r w:rsidRPr="006A73F8">
      <w:rPr>
        <w:noProof/>
        <w:lang w:val="es-ES"/>
      </w:rPr>
      <w:t>Todos los derechos reservados</w:t>
    </w:r>
    <w:r w:rsidR="00705B0D" w:rsidRPr="00705B0D">
      <w:rPr>
        <w:noProof/>
        <w:lang w:val="es-ES"/>
      </w:rPr>
      <w:t>. Este documento es información pública de Cisco.</w:t>
    </w:r>
    <w:r w:rsidR="00705B0D" w:rsidRPr="00705B0D">
      <w:rPr>
        <w:noProof/>
        <w:szCs w:val="16"/>
        <w:lang w:val="es-ES"/>
      </w:rPr>
      <w:tab/>
      <w:t xml:space="preserve">Página </w:t>
    </w:r>
    <w:r w:rsidR="00E040F8" w:rsidRPr="00705B0D">
      <w:rPr>
        <w:b/>
        <w:noProof/>
        <w:szCs w:val="16"/>
        <w:lang w:val="es-ES"/>
      </w:rPr>
      <w:fldChar w:fldCharType="begin"/>
    </w:r>
    <w:r w:rsidR="00705B0D" w:rsidRPr="00705B0D">
      <w:rPr>
        <w:b/>
        <w:noProof/>
        <w:szCs w:val="16"/>
        <w:lang w:val="es-ES"/>
      </w:rPr>
      <w:instrText xml:space="preserve"> PAGE </w:instrText>
    </w:r>
    <w:r w:rsidR="00E040F8" w:rsidRPr="00705B0D">
      <w:rPr>
        <w:b/>
        <w:noProof/>
        <w:szCs w:val="16"/>
        <w:lang w:val="es-ES"/>
      </w:rPr>
      <w:fldChar w:fldCharType="separate"/>
    </w:r>
    <w:r>
      <w:rPr>
        <w:b/>
        <w:noProof/>
        <w:szCs w:val="16"/>
        <w:lang w:val="es-ES"/>
      </w:rPr>
      <w:t>2</w:t>
    </w:r>
    <w:r w:rsidR="00E040F8" w:rsidRPr="00705B0D">
      <w:rPr>
        <w:b/>
        <w:noProof/>
        <w:szCs w:val="16"/>
        <w:lang w:val="es-ES"/>
      </w:rPr>
      <w:fldChar w:fldCharType="end"/>
    </w:r>
    <w:r w:rsidR="00705B0D" w:rsidRPr="00705B0D">
      <w:rPr>
        <w:noProof/>
        <w:szCs w:val="16"/>
        <w:lang w:val="es-ES"/>
      </w:rPr>
      <w:t xml:space="preserve"> de </w:t>
    </w:r>
    <w:r w:rsidR="00E040F8" w:rsidRPr="00705B0D">
      <w:rPr>
        <w:b/>
        <w:noProof/>
        <w:szCs w:val="16"/>
        <w:lang w:val="es-ES"/>
      </w:rPr>
      <w:fldChar w:fldCharType="begin"/>
    </w:r>
    <w:r w:rsidR="00705B0D" w:rsidRPr="00705B0D">
      <w:rPr>
        <w:b/>
        <w:noProof/>
        <w:szCs w:val="16"/>
        <w:lang w:val="es-ES"/>
      </w:rPr>
      <w:instrText xml:space="preserve"> NUMPAGES  </w:instrText>
    </w:r>
    <w:r w:rsidR="00E040F8" w:rsidRPr="00705B0D">
      <w:rPr>
        <w:b/>
        <w:noProof/>
        <w:szCs w:val="16"/>
        <w:lang w:val="es-ES"/>
      </w:rPr>
      <w:fldChar w:fldCharType="separate"/>
    </w:r>
    <w:r>
      <w:rPr>
        <w:b/>
        <w:noProof/>
        <w:szCs w:val="16"/>
        <w:lang w:val="es-ES"/>
      </w:rPr>
      <w:t>2</w:t>
    </w:r>
    <w:r w:rsidR="00E040F8" w:rsidRPr="00705B0D">
      <w:rPr>
        <w:b/>
        <w:noProof/>
        <w:szCs w:val="16"/>
        <w:lang w:val="es-ES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B0D" w:rsidRPr="00705B0D" w:rsidRDefault="00AA146A" w:rsidP="008C4307">
    <w:pPr>
      <w:pStyle w:val="Footer"/>
      <w:rPr>
        <w:noProof/>
        <w:szCs w:val="16"/>
        <w:lang w:val="es-ES"/>
      </w:rPr>
    </w:pPr>
    <w:r w:rsidRPr="007E7C5B">
      <w:rPr>
        <w:noProof/>
        <w:lang w:val="es-ES"/>
      </w:rPr>
      <w:t>© 201</w:t>
    </w:r>
    <w:r>
      <w:rPr>
        <w:rFonts w:hint="eastAsia"/>
        <w:noProof/>
        <w:lang w:val="es-ES" w:eastAsia="zh-CN"/>
      </w:rPr>
      <w:t>4</w:t>
    </w:r>
    <w:r w:rsidRPr="007E7C5B">
      <w:rPr>
        <w:noProof/>
        <w:lang w:val="es-ES"/>
      </w:rPr>
      <w:t xml:space="preserve"> Cisco y/o sus filiales. </w:t>
    </w:r>
    <w:r w:rsidRPr="006A73F8">
      <w:rPr>
        <w:noProof/>
        <w:lang w:val="es-ES"/>
      </w:rPr>
      <w:t>Todos los derechos reservados</w:t>
    </w:r>
    <w:r w:rsidR="00705B0D" w:rsidRPr="00705B0D">
      <w:rPr>
        <w:noProof/>
        <w:lang w:val="es-ES"/>
      </w:rPr>
      <w:t>. Este documento es información pública de Cisco.</w:t>
    </w:r>
    <w:r w:rsidR="00705B0D" w:rsidRPr="00705B0D">
      <w:rPr>
        <w:noProof/>
        <w:szCs w:val="16"/>
        <w:lang w:val="es-ES"/>
      </w:rPr>
      <w:tab/>
      <w:t xml:space="preserve">Página </w:t>
    </w:r>
    <w:r w:rsidR="00E040F8" w:rsidRPr="00705B0D">
      <w:rPr>
        <w:b/>
        <w:noProof/>
        <w:szCs w:val="16"/>
        <w:lang w:val="es-ES"/>
      </w:rPr>
      <w:fldChar w:fldCharType="begin"/>
    </w:r>
    <w:r w:rsidR="00705B0D" w:rsidRPr="00705B0D">
      <w:rPr>
        <w:b/>
        <w:noProof/>
        <w:szCs w:val="16"/>
        <w:lang w:val="es-ES"/>
      </w:rPr>
      <w:instrText xml:space="preserve"> PAGE </w:instrText>
    </w:r>
    <w:r w:rsidR="00E040F8" w:rsidRPr="00705B0D">
      <w:rPr>
        <w:b/>
        <w:noProof/>
        <w:szCs w:val="16"/>
        <w:lang w:val="es-ES"/>
      </w:rPr>
      <w:fldChar w:fldCharType="separate"/>
    </w:r>
    <w:r>
      <w:rPr>
        <w:b/>
        <w:noProof/>
        <w:szCs w:val="16"/>
        <w:lang w:val="es-ES"/>
      </w:rPr>
      <w:t>1</w:t>
    </w:r>
    <w:r w:rsidR="00E040F8" w:rsidRPr="00705B0D">
      <w:rPr>
        <w:b/>
        <w:noProof/>
        <w:szCs w:val="16"/>
        <w:lang w:val="es-ES"/>
      </w:rPr>
      <w:fldChar w:fldCharType="end"/>
    </w:r>
    <w:r w:rsidR="00705B0D" w:rsidRPr="00705B0D">
      <w:rPr>
        <w:noProof/>
        <w:szCs w:val="16"/>
        <w:lang w:val="es-ES"/>
      </w:rPr>
      <w:t xml:space="preserve"> de </w:t>
    </w:r>
    <w:r w:rsidR="00E040F8" w:rsidRPr="00705B0D">
      <w:rPr>
        <w:b/>
        <w:noProof/>
        <w:szCs w:val="16"/>
        <w:lang w:val="es-ES"/>
      </w:rPr>
      <w:fldChar w:fldCharType="begin"/>
    </w:r>
    <w:r w:rsidR="00705B0D" w:rsidRPr="00705B0D">
      <w:rPr>
        <w:b/>
        <w:noProof/>
        <w:szCs w:val="16"/>
        <w:lang w:val="es-ES"/>
      </w:rPr>
      <w:instrText xml:space="preserve"> NUMPAGES  </w:instrText>
    </w:r>
    <w:r w:rsidR="00E040F8" w:rsidRPr="00705B0D">
      <w:rPr>
        <w:b/>
        <w:noProof/>
        <w:szCs w:val="16"/>
        <w:lang w:val="es-ES"/>
      </w:rPr>
      <w:fldChar w:fldCharType="separate"/>
    </w:r>
    <w:r>
      <w:rPr>
        <w:b/>
        <w:noProof/>
        <w:szCs w:val="16"/>
        <w:lang w:val="es-ES"/>
      </w:rPr>
      <w:t>2</w:t>
    </w:r>
    <w:r w:rsidR="00E040F8" w:rsidRPr="00705B0D">
      <w:rPr>
        <w:b/>
        <w:noProof/>
        <w:szCs w:val="16"/>
        <w:lang w:val="es-E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5B0D" w:rsidRDefault="00705B0D" w:rsidP="0090659A">
      <w:pPr>
        <w:spacing w:after="0" w:line="240" w:lineRule="auto"/>
      </w:pPr>
      <w:r>
        <w:separator/>
      </w:r>
    </w:p>
    <w:p w:rsidR="00705B0D" w:rsidRDefault="00705B0D"/>
    <w:p w:rsidR="00705B0D" w:rsidRDefault="00705B0D"/>
    <w:p w:rsidR="00705B0D" w:rsidRDefault="00705B0D"/>
    <w:p w:rsidR="00705B0D" w:rsidRDefault="00705B0D"/>
  </w:footnote>
  <w:footnote w:type="continuationSeparator" w:id="0">
    <w:p w:rsidR="00705B0D" w:rsidRDefault="00705B0D" w:rsidP="0090659A">
      <w:pPr>
        <w:spacing w:after="0" w:line="240" w:lineRule="auto"/>
      </w:pPr>
      <w:r>
        <w:continuationSeparator/>
      </w:r>
    </w:p>
    <w:p w:rsidR="00705B0D" w:rsidRDefault="00705B0D"/>
    <w:p w:rsidR="00705B0D" w:rsidRDefault="00705B0D"/>
    <w:p w:rsidR="00705B0D" w:rsidRDefault="00705B0D"/>
    <w:p w:rsidR="00705B0D" w:rsidRDefault="00705B0D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146A" w:rsidRDefault="00AA146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B0D" w:rsidRPr="00705B0D" w:rsidRDefault="00705B0D" w:rsidP="00C52BA6">
    <w:pPr>
      <w:pStyle w:val="PageHead"/>
      <w:rPr>
        <w:noProof/>
        <w:lang w:val="es-ES"/>
      </w:rPr>
    </w:pPr>
    <w:r w:rsidRPr="00705B0D">
      <w:rPr>
        <w:noProof/>
        <w:lang w:val="es-ES"/>
      </w:rPr>
      <w:t>Tenemos que hablar nuevamente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B0D" w:rsidRDefault="00705B0D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60011"/>
    <w:multiLevelType w:val="hybridMultilevel"/>
    <w:tmpl w:val="92A68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45309C"/>
    <w:multiLevelType w:val="hybridMultilevel"/>
    <w:tmpl w:val="12F80B8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58123C4"/>
    <w:multiLevelType w:val="multilevel"/>
    <w:tmpl w:val="5218E3DA"/>
    <w:numStyleLink w:val="SectionList"/>
  </w:abstractNum>
  <w:abstractNum w:abstractNumId="4">
    <w:nsid w:val="1C424CD2"/>
    <w:multiLevelType w:val="hybridMultilevel"/>
    <w:tmpl w:val="A044FD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CDA14B6"/>
    <w:multiLevelType w:val="hybridMultilevel"/>
    <w:tmpl w:val="593CDB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8">
    <w:nsid w:val="242B2F37"/>
    <w:multiLevelType w:val="hybridMultilevel"/>
    <w:tmpl w:val="35D46B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C915D6"/>
    <w:multiLevelType w:val="multilevel"/>
    <w:tmpl w:val="B568C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E911C00"/>
    <w:multiLevelType w:val="hybridMultilevel"/>
    <w:tmpl w:val="CAA005A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0347D43"/>
    <w:multiLevelType w:val="hybridMultilevel"/>
    <w:tmpl w:val="B2CCD1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0F29EF"/>
    <w:multiLevelType w:val="hybridMultilevel"/>
    <w:tmpl w:val="CB40D0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FC13B1"/>
    <w:multiLevelType w:val="hybridMultilevel"/>
    <w:tmpl w:val="7220D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774E65"/>
    <w:multiLevelType w:val="hybridMultilevel"/>
    <w:tmpl w:val="7602B6C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ED527F2"/>
    <w:multiLevelType w:val="multilevel"/>
    <w:tmpl w:val="5218E3DA"/>
    <w:numStyleLink w:val="SectionList"/>
  </w:abstractNum>
  <w:abstractNum w:abstractNumId="16">
    <w:nsid w:val="3F252ADC"/>
    <w:multiLevelType w:val="hybridMultilevel"/>
    <w:tmpl w:val="DC1813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72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E05F0C"/>
    <w:multiLevelType w:val="hybridMultilevel"/>
    <w:tmpl w:val="52807B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1B1928"/>
    <w:multiLevelType w:val="hybridMultilevel"/>
    <w:tmpl w:val="51BC10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930639"/>
    <w:multiLevelType w:val="hybridMultilevel"/>
    <w:tmpl w:val="C228EF6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1">
    <w:nsid w:val="55C2364A"/>
    <w:multiLevelType w:val="hybridMultilevel"/>
    <w:tmpl w:val="DA8E06DC"/>
    <w:lvl w:ilvl="0" w:tplc="B08C8D5A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854728"/>
    <w:multiLevelType w:val="hybridMultilevel"/>
    <w:tmpl w:val="1AC45ACC"/>
    <w:lvl w:ilvl="0" w:tplc="9DC40F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242AF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C1CDC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5DEC6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94E7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4CA76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6361E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16A12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F2FC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764A39AE"/>
    <w:multiLevelType w:val="hybridMultilevel"/>
    <w:tmpl w:val="EBDE2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AC4CED6">
      <w:numFmt w:val="bullet"/>
      <w:lvlText w:val="•"/>
      <w:lvlJc w:val="left"/>
      <w:pPr>
        <w:ind w:left="1800" w:hanging="720"/>
      </w:pPr>
      <w:rPr>
        <w:rFonts w:ascii="Arial" w:eastAsia="Calibr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9400EA"/>
    <w:multiLevelType w:val="multilevel"/>
    <w:tmpl w:val="42CE635C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0"/>
  </w:num>
  <w:num w:numId="2">
    <w:abstractNumId w:val="6"/>
  </w:num>
  <w:num w:numId="3">
    <w:abstractNumId w:val="7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2"/>
  </w:num>
  <w:num w:numId="5">
    <w:abstractNumId w:val="20"/>
  </w:num>
  <w:num w:numId="6">
    <w:abstractNumId w:val="2"/>
  </w:num>
  <w:num w:numId="7">
    <w:abstractNumId w:val="17"/>
  </w:num>
  <w:num w:numId="8">
    <w:abstractNumId w:val="2"/>
  </w:num>
  <w:num w:numId="9">
    <w:abstractNumId w:val="1"/>
  </w:num>
  <w:num w:numId="10">
    <w:abstractNumId w:val="5"/>
  </w:num>
  <w:num w:numId="11">
    <w:abstractNumId w:val="2"/>
  </w:num>
  <w:num w:numId="12">
    <w:abstractNumId w:val="0"/>
  </w:num>
  <w:num w:numId="13">
    <w:abstractNumId w:val="23"/>
  </w:num>
  <w:num w:numId="14">
    <w:abstractNumId w:val="2"/>
  </w:num>
  <w:num w:numId="15">
    <w:abstractNumId w:val="11"/>
  </w:num>
  <w:num w:numId="16">
    <w:abstractNumId w:val="10"/>
  </w:num>
  <w:num w:numId="17">
    <w:abstractNumId w:val="2"/>
  </w:num>
  <w:num w:numId="18">
    <w:abstractNumId w:val="21"/>
  </w:num>
  <w:num w:numId="19">
    <w:abstractNumId w:val="4"/>
  </w:num>
  <w:num w:numId="20">
    <w:abstractNumId w:val="2"/>
  </w:num>
  <w:num w:numId="21">
    <w:abstractNumId w:val="8"/>
  </w:num>
  <w:num w:numId="22">
    <w:abstractNumId w:val="14"/>
  </w:num>
  <w:num w:numId="23">
    <w:abstractNumId w:val="22"/>
  </w:num>
  <w:num w:numId="24">
    <w:abstractNumId w:val="18"/>
  </w:num>
  <w:num w:numId="25">
    <w:abstractNumId w:val="13"/>
  </w:num>
  <w:num w:numId="26">
    <w:abstractNumId w:val="19"/>
  </w:num>
  <w:num w:numId="27">
    <w:abstractNumId w:val="9"/>
  </w:num>
  <w:num w:numId="28">
    <w:abstractNumId w:val="12"/>
  </w:num>
  <w:num w:numId="29">
    <w:abstractNumId w:val="2"/>
  </w:num>
  <w:num w:numId="30">
    <w:abstractNumId w:val="15"/>
  </w:num>
  <w:num w:numId="31">
    <w:abstractNumId w:val="3"/>
  </w:num>
  <w:num w:numId="32">
    <w:abstractNumId w:val="24"/>
  </w:num>
  <w:num w:numId="33">
    <w:abstractNumId w:val="3"/>
  </w:num>
  <w:num w:numId="34">
    <w:abstractNumId w:val="16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024A49"/>
    <w:rsid w:val="00004175"/>
    <w:rsid w:val="000059C9"/>
    <w:rsid w:val="000160F7"/>
    <w:rsid w:val="00016D5B"/>
    <w:rsid w:val="00016F30"/>
    <w:rsid w:val="0002047C"/>
    <w:rsid w:val="00021B9A"/>
    <w:rsid w:val="000242D6"/>
    <w:rsid w:val="00024A49"/>
    <w:rsid w:val="00024EE5"/>
    <w:rsid w:val="00041AF6"/>
    <w:rsid w:val="00044E62"/>
    <w:rsid w:val="00050BA4"/>
    <w:rsid w:val="00051738"/>
    <w:rsid w:val="00052548"/>
    <w:rsid w:val="00060696"/>
    <w:rsid w:val="000769CF"/>
    <w:rsid w:val="000815D8"/>
    <w:rsid w:val="00085CC6"/>
    <w:rsid w:val="00090C07"/>
    <w:rsid w:val="00091E8D"/>
    <w:rsid w:val="0009287D"/>
    <w:rsid w:val="0009378D"/>
    <w:rsid w:val="00097163"/>
    <w:rsid w:val="000A22C8"/>
    <w:rsid w:val="000B2344"/>
    <w:rsid w:val="000B7DE5"/>
    <w:rsid w:val="000D55B4"/>
    <w:rsid w:val="000E65F0"/>
    <w:rsid w:val="000F072C"/>
    <w:rsid w:val="000F6743"/>
    <w:rsid w:val="00107B2B"/>
    <w:rsid w:val="00112AC5"/>
    <w:rsid w:val="00113111"/>
    <w:rsid w:val="001133DD"/>
    <w:rsid w:val="00120CBE"/>
    <w:rsid w:val="001366EC"/>
    <w:rsid w:val="0014219C"/>
    <w:rsid w:val="001425ED"/>
    <w:rsid w:val="00154E3A"/>
    <w:rsid w:val="00163164"/>
    <w:rsid w:val="00170FA5"/>
    <w:rsid w:val="001710C0"/>
    <w:rsid w:val="00172AFB"/>
    <w:rsid w:val="001772B8"/>
    <w:rsid w:val="00180FBF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7C3B"/>
    <w:rsid w:val="001D5B6F"/>
    <w:rsid w:val="001D6C0C"/>
    <w:rsid w:val="001E0AB8"/>
    <w:rsid w:val="001E38E0"/>
    <w:rsid w:val="001E4E72"/>
    <w:rsid w:val="001E62B3"/>
    <w:rsid w:val="001F0171"/>
    <w:rsid w:val="001F0D77"/>
    <w:rsid w:val="001F2C8E"/>
    <w:rsid w:val="001F7DD8"/>
    <w:rsid w:val="00201928"/>
    <w:rsid w:val="00203E26"/>
    <w:rsid w:val="0020449C"/>
    <w:rsid w:val="002113B8"/>
    <w:rsid w:val="00215665"/>
    <w:rsid w:val="0021792C"/>
    <w:rsid w:val="002240AB"/>
    <w:rsid w:val="00225E37"/>
    <w:rsid w:val="00242E3A"/>
    <w:rsid w:val="00243C62"/>
    <w:rsid w:val="002506CF"/>
    <w:rsid w:val="0025107F"/>
    <w:rsid w:val="00260CD4"/>
    <w:rsid w:val="002639D8"/>
    <w:rsid w:val="00265F77"/>
    <w:rsid w:val="00266C83"/>
    <w:rsid w:val="002768DC"/>
    <w:rsid w:val="002A6C56"/>
    <w:rsid w:val="002C090C"/>
    <w:rsid w:val="002C1243"/>
    <w:rsid w:val="002C1815"/>
    <w:rsid w:val="002C475E"/>
    <w:rsid w:val="002C6AD6"/>
    <w:rsid w:val="002D6C2A"/>
    <w:rsid w:val="002D7A86"/>
    <w:rsid w:val="002F45FF"/>
    <w:rsid w:val="002F6D17"/>
    <w:rsid w:val="003003CE"/>
    <w:rsid w:val="00302887"/>
    <w:rsid w:val="0030338E"/>
    <w:rsid w:val="00304685"/>
    <w:rsid w:val="003056EB"/>
    <w:rsid w:val="003071FF"/>
    <w:rsid w:val="00310652"/>
    <w:rsid w:val="0031371D"/>
    <w:rsid w:val="0031789F"/>
    <w:rsid w:val="00320788"/>
    <w:rsid w:val="003233A3"/>
    <w:rsid w:val="0034455D"/>
    <w:rsid w:val="0034604B"/>
    <w:rsid w:val="00346D17"/>
    <w:rsid w:val="00347972"/>
    <w:rsid w:val="003559CC"/>
    <w:rsid w:val="003569D7"/>
    <w:rsid w:val="003608AC"/>
    <w:rsid w:val="0036465A"/>
    <w:rsid w:val="00392C65"/>
    <w:rsid w:val="00392ED5"/>
    <w:rsid w:val="003A19DC"/>
    <w:rsid w:val="003A1B45"/>
    <w:rsid w:val="003B46FC"/>
    <w:rsid w:val="003B5767"/>
    <w:rsid w:val="003B7605"/>
    <w:rsid w:val="003C6BCA"/>
    <w:rsid w:val="003C7902"/>
    <w:rsid w:val="003D0BFF"/>
    <w:rsid w:val="003E5BE5"/>
    <w:rsid w:val="003F08E2"/>
    <w:rsid w:val="003F18D1"/>
    <w:rsid w:val="003F4F0E"/>
    <w:rsid w:val="003F6E06"/>
    <w:rsid w:val="004039E0"/>
    <w:rsid w:val="00403C7A"/>
    <w:rsid w:val="004057A6"/>
    <w:rsid w:val="00406554"/>
    <w:rsid w:val="004131B0"/>
    <w:rsid w:val="00416C42"/>
    <w:rsid w:val="00422476"/>
    <w:rsid w:val="0042385C"/>
    <w:rsid w:val="00431654"/>
    <w:rsid w:val="00434926"/>
    <w:rsid w:val="00444217"/>
    <w:rsid w:val="004478F4"/>
    <w:rsid w:val="00450F7A"/>
    <w:rsid w:val="00452C6D"/>
    <w:rsid w:val="00455E0B"/>
    <w:rsid w:val="004659EE"/>
    <w:rsid w:val="00492DD6"/>
    <w:rsid w:val="004936C2"/>
    <w:rsid w:val="0049379C"/>
    <w:rsid w:val="004A1CA0"/>
    <w:rsid w:val="004A22E9"/>
    <w:rsid w:val="004A5BC5"/>
    <w:rsid w:val="004B023D"/>
    <w:rsid w:val="004B22DC"/>
    <w:rsid w:val="004C0909"/>
    <w:rsid w:val="004C3F97"/>
    <w:rsid w:val="004D3339"/>
    <w:rsid w:val="004D353F"/>
    <w:rsid w:val="004D36D7"/>
    <w:rsid w:val="004D4E00"/>
    <w:rsid w:val="004D682B"/>
    <w:rsid w:val="004E6152"/>
    <w:rsid w:val="004F344A"/>
    <w:rsid w:val="00510639"/>
    <w:rsid w:val="00516142"/>
    <w:rsid w:val="00520027"/>
    <w:rsid w:val="0052093C"/>
    <w:rsid w:val="00521B31"/>
    <w:rsid w:val="00522469"/>
    <w:rsid w:val="0052400A"/>
    <w:rsid w:val="00530C5D"/>
    <w:rsid w:val="00536F43"/>
    <w:rsid w:val="005510BA"/>
    <w:rsid w:val="00554B4E"/>
    <w:rsid w:val="00556C02"/>
    <w:rsid w:val="00563249"/>
    <w:rsid w:val="00570A65"/>
    <w:rsid w:val="005762B1"/>
    <w:rsid w:val="00580456"/>
    <w:rsid w:val="00580B31"/>
    <w:rsid w:val="00580E73"/>
    <w:rsid w:val="00593386"/>
    <w:rsid w:val="00596998"/>
    <w:rsid w:val="005A6E62"/>
    <w:rsid w:val="005D2B29"/>
    <w:rsid w:val="005D354A"/>
    <w:rsid w:val="005E3235"/>
    <w:rsid w:val="005E4176"/>
    <w:rsid w:val="005E65B5"/>
    <w:rsid w:val="005F3AE9"/>
    <w:rsid w:val="006007BB"/>
    <w:rsid w:val="00600A16"/>
    <w:rsid w:val="00601DC0"/>
    <w:rsid w:val="006034CB"/>
    <w:rsid w:val="00607F0E"/>
    <w:rsid w:val="006131CE"/>
    <w:rsid w:val="00617D6E"/>
    <w:rsid w:val="00622D61"/>
    <w:rsid w:val="00624198"/>
    <w:rsid w:val="00640119"/>
    <w:rsid w:val="006428E5"/>
    <w:rsid w:val="00644958"/>
    <w:rsid w:val="00672919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0BE4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E6581"/>
    <w:rsid w:val="006E71DF"/>
    <w:rsid w:val="006F1CC4"/>
    <w:rsid w:val="006F2A86"/>
    <w:rsid w:val="006F3163"/>
    <w:rsid w:val="00700C48"/>
    <w:rsid w:val="00705B0D"/>
    <w:rsid w:val="00705FEC"/>
    <w:rsid w:val="0071147A"/>
    <w:rsid w:val="0071185D"/>
    <w:rsid w:val="007222AD"/>
    <w:rsid w:val="007258AA"/>
    <w:rsid w:val="007267CF"/>
    <w:rsid w:val="00731F3F"/>
    <w:rsid w:val="00733BAB"/>
    <w:rsid w:val="007436BF"/>
    <w:rsid w:val="007443E9"/>
    <w:rsid w:val="00745DCE"/>
    <w:rsid w:val="00753D89"/>
    <w:rsid w:val="00755C9B"/>
    <w:rsid w:val="00760FE4"/>
    <w:rsid w:val="00761F6D"/>
    <w:rsid w:val="00763D8B"/>
    <w:rsid w:val="007657F6"/>
    <w:rsid w:val="0077125A"/>
    <w:rsid w:val="00786F58"/>
    <w:rsid w:val="00787CC1"/>
    <w:rsid w:val="00792F4E"/>
    <w:rsid w:val="0079398D"/>
    <w:rsid w:val="00796C25"/>
    <w:rsid w:val="007A287C"/>
    <w:rsid w:val="007A3B2A"/>
    <w:rsid w:val="007B5522"/>
    <w:rsid w:val="007C0EE0"/>
    <w:rsid w:val="007C1B71"/>
    <w:rsid w:val="007C2FBB"/>
    <w:rsid w:val="007C7164"/>
    <w:rsid w:val="007D1984"/>
    <w:rsid w:val="007D2AFE"/>
    <w:rsid w:val="007E3FEA"/>
    <w:rsid w:val="007F0A0B"/>
    <w:rsid w:val="007F3A60"/>
    <w:rsid w:val="007F3D0B"/>
    <w:rsid w:val="007F7C94"/>
    <w:rsid w:val="00810BC5"/>
    <w:rsid w:val="00810E4B"/>
    <w:rsid w:val="00814BAA"/>
    <w:rsid w:val="00824295"/>
    <w:rsid w:val="008313F3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8426A"/>
    <w:rsid w:val="0088483F"/>
    <w:rsid w:val="00890108"/>
    <w:rsid w:val="00893877"/>
    <w:rsid w:val="0089532C"/>
    <w:rsid w:val="00896681"/>
    <w:rsid w:val="008A2749"/>
    <w:rsid w:val="008A3A90"/>
    <w:rsid w:val="008B06D4"/>
    <w:rsid w:val="008B4F20"/>
    <w:rsid w:val="008B7FFD"/>
    <w:rsid w:val="008C0B61"/>
    <w:rsid w:val="008C2920"/>
    <w:rsid w:val="008C4307"/>
    <w:rsid w:val="008D23DF"/>
    <w:rsid w:val="008D73BF"/>
    <w:rsid w:val="008D7F09"/>
    <w:rsid w:val="008E5B64"/>
    <w:rsid w:val="008E7DAA"/>
    <w:rsid w:val="008F0094"/>
    <w:rsid w:val="008F340F"/>
    <w:rsid w:val="008F7DFE"/>
    <w:rsid w:val="009001A2"/>
    <w:rsid w:val="00903523"/>
    <w:rsid w:val="0090659A"/>
    <w:rsid w:val="00915986"/>
    <w:rsid w:val="00917624"/>
    <w:rsid w:val="00930386"/>
    <w:rsid w:val="009309F5"/>
    <w:rsid w:val="00933237"/>
    <w:rsid w:val="00933F28"/>
    <w:rsid w:val="009476C0"/>
    <w:rsid w:val="00963E34"/>
    <w:rsid w:val="00964DFA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C75E6"/>
    <w:rsid w:val="009D2C27"/>
    <w:rsid w:val="009E2309"/>
    <w:rsid w:val="009E42B9"/>
    <w:rsid w:val="009F409B"/>
    <w:rsid w:val="00A014A3"/>
    <w:rsid w:val="00A0412D"/>
    <w:rsid w:val="00A21211"/>
    <w:rsid w:val="00A34E7F"/>
    <w:rsid w:val="00A46F0A"/>
    <w:rsid w:val="00A46F25"/>
    <w:rsid w:val="00A47CC2"/>
    <w:rsid w:val="00A60146"/>
    <w:rsid w:val="00A622C4"/>
    <w:rsid w:val="00A704FE"/>
    <w:rsid w:val="00A754B4"/>
    <w:rsid w:val="00A807C1"/>
    <w:rsid w:val="00A83374"/>
    <w:rsid w:val="00A96172"/>
    <w:rsid w:val="00A97039"/>
    <w:rsid w:val="00AA146A"/>
    <w:rsid w:val="00AB0D6A"/>
    <w:rsid w:val="00AB43B3"/>
    <w:rsid w:val="00AB49B9"/>
    <w:rsid w:val="00AB758A"/>
    <w:rsid w:val="00AC1E7E"/>
    <w:rsid w:val="00AC507D"/>
    <w:rsid w:val="00AC66E4"/>
    <w:rsid w:val="00AD0C6F"/>
    <w:rsid w:val="00AD4578"/>
    <w:rsid w:val="00AD68E9"/>
    <w:rsid w:val="00AE56C0"/>
    <w:rsid w:val="00B00914"/>
    <w:rsid w:val="00B02A8E"/>
    <w:rsid w:val="00B052EE"/>
    <w:rsid w:val="00B1081F"/>
    <w:rsid w:val="00B27499"/>
    <w:rsid w:val="00B3010D"/>
    <w:rsid w:val="00B35151"/>
    <w:rsid w:val="00B3628C"/>
    <w:rsid w:val="00B37061"/>
    <w:rsid w:val="00B433F2"/>
    <w:rsid w:val="00B458E8"/>
    <w:rsid w:val="00B5397B"/>
    <w:rsid w:val="00B6120F"/>
    <w:rsid w:val="00B62809"/>
    <w:rsid w:val="00B7675A"/>
    <w:rsid w:val="00B81898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7CAC"/>
    <w:rsid w:val="00BD1162"/>
    <w:rsid w:val="00BD2D6C"/>
    <w:rsid w:val="00BD6D76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712C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90311"/>
    <w:rsid w:val="00C91C26"/>
    <w:rsid w:val="00CA73D5"/>
    <w:rsid w:val="00CC1C87"/>
    <w:rsid w:val="00CC3000"/>
    <w:rsid w:val="00CC4859"/>
    <w:rsid w:val="00CC7A35"/>
    <w:rsid w:val="00CD072A"/>
    <w:rsid w:val="00CD7F73"/>
    <w:rsid w:val="00CE26C5"/>
    <w:rsid w:val="00CE36AF"/>
    <w:rsid w:val="00CE54DD"/>
    <w:rsid w:val="00CF0DA5"/>
    <w:rsid w:val="00CF0E70"/>
    <w:rsid w:val="00CF791A"/>
    <w:rsid w:val="00D00D7D"/>
    <w:rsid w:val="00D139C8"/>
    <w:rsid w:val="00D17F81"/>
    <w:rsid w:val="00D2758C"/>
    <w:rsid w:val="00D275CA"/>
    <w:rsid w:val="00D2789B"/>
    <w:rsid w:val="00D345AB"/>
    <w:rsid w:val="00D41566"/>
    <w:rsid w:val="00D458EC"/>
    <w:rsid w:val="00D501B0"/>
    <w:rsid w:val="00D52582"/>
    <w:rsid w:val="00D56A0E"/>
    <w:rsid w:val="00D57AD3"/>
    <w:rsid w:val="00D635FE"/>
    <w:rsid w:val="00D675A1"/>
    <w:rsid w:val="00D729DE"/>
    <w:rsid w:val="00D75B6A"/>
    <w:rsid w:val="00D84BDA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E6F44"/>
    <w:rsid w:val="00E037D9"/>
    <w:rsid w:val="00E040F8"/>
    <w:rsid w:val="00E130EB"/>
    <w:rsid w:val="00E162CD"/>
    <w:rsid w:val="00E1783A"/>
    <w:rsid w:val="00E17FA5"/>
    <w:rsid w:val="00E267E1"/>
    <w:rsid w:val="00E26930"/>
    <w:rsid w:val="00E27257"/>
    <w:rsid w:val="00E449D0"/>
    <w:rsid w:val="00E4506A"/>
    <w:rsid w:val="00E53F99"/>
    <w:rsid w:val="00E56510"/>
    <w:rsid w:val="00E61D46"/>
    <w:rsid w:val="00E62EA8"/>
    <w:rsid w:val="00E67A6E"/>
    <w:rsid w:val="00E71B43"/>
    <w:rsid w:val="00E81612"/>
    <w:rsid w:val="00E87D18"/>
    <w:rsid w:val="00E87D62"/>
    <w:rsid w:val="00E90A46"/>
    <w:rsid w:val="00EA486E"/>
    <w:rsid w:val="00EA4FA3"/>
    <w:rsid w:val="00EB001B"/>
    <w:rsid w:val="00EB6C33"/>
    <w:rsid w:val="00EC609F"/>
    <w:rsid w:val="00ED6019"/>
    <w:rsid w:val="00ED7830"/>
    <w:rsid w:val="00EE3909"/>
    <w:rsid w:val="00EF4205"/>
    <w:rsid w:val="00EF5939"/>
    <w:rsid w:val="00F01714"/>
    <w:rsid w:val="00F0258F"/>
    <w:rsid w:val="00F02D06"/>
    <w:rsid w:val="00F03786"/>
    <w:rsid w:val="00F06FDD"/>
    <w:rsid w:val="00F10819"/>
    <w:rsid w:val="00F16F35"/>
    <w:rsid w:val="00F175EF"/>
    <w:rsid w:val="00F2229D"/>
    <w:rsid w:val="00F25ABB"/>
    <w:rsid w:val="00F27963"/>
    <w:rsid w:val="00F30446"/>
    <w:rsid w:val="00F4135D"/>
    <w:rsid w:val="00F41F1B"/>
    <w:rsid w:val="00F4428F"/>
    <w:rsid w:val="00F46BD9"/>
    <w:rsid w:val="00F60BE0"/>
    <w:rsid w:val="00F6280E"/>
    <w:rsid w:val="00F7050A"/>
    <w:rsid w:val="00F75533"/>
    <w:rsid w:val="00F812B6"/>
    <w:rsid w:val="00FA3811"/>
    <w:rsid w:val="00FA3B9F"/>
    <w:rsid w:val="00FA3F06"/>
    <w:rsid w:val="00FA4A26"/>
    <w:rsid w:val="00FA7084"/>
    <w:rsid w:val="00FA7BEF"/>
    <w:rsid w:val="00FB1929"/>
    <w:rsid w:val="00FB5FD9"/>
    <w:rsid w:val="00FD33AB"/>
    <w:rsid w:val="00FD4724"/>
    <w:rsid w:val="00FD4A68"/>
    <w:rsid w:val="00FD68ED"/>
    <w:rsid w:val="00FE2824"/>
    <w:rsid w:val="00FE661F"/>
    <w:rsid w:val="00FE6E17"/>
    <w:rsid w:val="00FF0400"/>
    <w:rsid w:val="00FF3D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2D6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31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  <w:lang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  <w:lang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31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styleId="Hyperlink">
    <w:name w:val="Hyperlink"/>
    <w:basedOn w:val="DefaultParagraphFont"/>
    <w:uiPriority w:val="99"/>
    <w:unhideWhenUsed/>
    <w:rsid w:val="00024A49"/>
    <w:rPr>
      <w:color w:val="0000FF" w:themeColor="hyperlink"/>
      <w:u w:val="single"/>
    </w:rPr>
  </w:style>
  <w:style w:type="character" w:styleId="IntenseReference">
    <w:name w:val="Intense Reference"/>
    <w:uiPriority w:val="32"/>
    <w:qFormat/>
    <w:rsid w:val="009001A2"/>
    <w:rPr>
      <w:smallCaps/>
      <w:spacing w:val="5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BD2D6C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7061"/>
    <w:pPr>
      <w:spacing w:before="0"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37061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ubtleReference">
    <w:name w:val="Subtle Reference"/>
    <w:uiPriority w:val="31"/>
    <w:qFormat/>
    <w:rsid w:val="00B6120F"/>
    <w:rPr>
      <w:smallCap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CCNA_Griffin_Lab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 xmlns:w14="http://schemas.microsoft.com/office/word/2010/wordml" xmlns:dgm="http://schemas.openxmlformats.org/drawingml/2006/diagram" xmlns:c="http://schemas.openxmlformats.org/drawingml/2006/chart" xmlns:p="http://schemas.openxmlformats.org/presentationml/2006/main"/>
</file>

<file path=customXml/itemProps1.xml><?xml version="1.0" encoding="utf-8"?>
<ds:datastoreItem xmlns:ds="http://schemas.openxmlformats.org/officeDocument/2006/customXml" ds:itemID="{E705CDD2-0623-4A92-96F8-3BAD793B5A30}">
  <ds:schemaRefs>
    <ds:schemaRef ds:uri="http://schemas.openxmlformats.org/officeDocument/2006/bibliography"/>
    <ds:schemaRef ds:uri="http://schemas.microsoft.com/office/2006/coverPageProps"/>
    <ds:schemaRef ds:uri="http://schemas.microsoft.com/office/word/2010/wordml"/>
    <ds:schemaRef ds:uri="http://schemas.openxmlformats.org/drawingml/2006/diagram"/>
    <ds:schemaRef ds:uri="http://schemas.openxmlformats.org/drawingml/2006/chart"/>
    <ds:schemaRef ds:uri="http://schemas.openxmlformats.org/presentation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CCNA_Griffin_Lab-Template.dotx</Template>
  <TotalTime>40</TotalTime>
  <Pages>2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Stevens</dc:creator>
  <cp:lastModifiedBy>Windows User</cp:lastModifiedBy>
  <cp:revision>16</cp:revision>
  <cp:lastPrinted>2013-03-29T19:25:00Z</cp:lastPrinted>
  <dcterms:created xsi:type="dcterms:W3CDTF">2013-03-19T15:54:00Z</dcterms:created>
  <dcterms:modified xsi:type="dcterms:W3CDTF">2013-12-25T06:03:00Z</dcterms:modified>
</cp:coreProperties>
</file>